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7"/>
      </w:tblGrid>
      <w:tr w:rsidR="008533AF" w:rsidTr="00811408">
        <w:trPr>
          <w:trHeight w:val="1985"/>
          <w:tblHeader/>
          <w:jc w:val="center"/>
        </w:trPr>
        <w:tc>
          <w:tcPr>
            <w:tcW w:w="9287" w:type="dxa"/>
          </w:tcPr>
          <w:p w:rsidR="008533AF" w:rsidRDefault="001C3309" w:rsidP="001C3406">
            <w:pPr>
              <w:jc w:val="center"/>
              <w:rPr>
                <w:caps/>
              </w:rPr>
            </w:pPr>
            <w:r>
              <w:rPr>
                <w:noProof/>
              </w:rPr>
              <w:drawing>
                <wp:inline distT="0" distB="0" distL="0" distR="0" wp14:anchorId="24721398" wp14:editId="400EE0B2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33AF">
              <w:rPr>
                <w:caps/>
              </w:rPr>
              <w:t xml:space="preserve"> </w:t>
            </w:r>
          </w:p>
          <w:p w:rsidR="004C5BD5" w:rsidRDefault="00FF0598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</w:p>
          <w:p w:rsidR="008533AF" w:rsidRDefault="004C5BD5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</w:t>
            </w:r>
            <w:r w:rsidR="008533AF">
              <w:rPr>
                <w:b/>
                <w:caps/>
                <w:sz w:val="28"/>
              </w:rPr>
              <w:t>KRETINGOS RAJONO SAVIVALDYBĖS taryba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Pr="004C5BD5" w:rsidRDefault="008533AF" w:rsidP="001C3406">
            <w:pPr>
              <w:jc w:val="center"/>
              <w:rPr>
                <w:sz w:val="26"/>
                <w:szCs w:val="26"/>
              </w:rPr>
            </w:pPr>
            <w:r w:rsidRPr="004C5BD5">
              <w:rPr>
                <w:b/>
                <w:sz w:val="26"/>
                <w:szCs w:val="26"/>
              </w:rPr>
              <w:t>SPRENDIMAS</w:t>
            </w:r>
          </w:p>
          <w:p w:rsidR="008533AF" w:rsidRPr="004C5BD5" w:rsidRDefault="008533AF" w:rsidP="00111AA7">
            <w:pPr>
              <w:jc w:val="center"/>
              <w:rPr>
                <w:b/>
              </w:rPr>
            </w:pPr>
            <w:r w:rsidRPr="004C5BD5">
              <w:rPr>
                <w:b/>
              </w:rPr>
              <w:t>DĖL KRETINGOS RAJONO SAVIVALDYBĖS TARYBOS KONTROLĖS KOMITETO 201</w:t>
            </w:r>
            <w:r w:rsidR="002929F2" w:rsidRPr="004C5BD5">
              <w:rPr>
                <w:b/>
              </w:rPr>
              <w:t>7</w:t>
            </w:r>
            <w:r w:rsidRPr="004C5BD5">
              <w:rPr>
                <w:b/>
              </w:rPr>
              <w:t xml:space="preserve"> METŲ VEIKLOS </w:t>
            </w:r>
            <w:r w:rsidR="002172FB" w:rsidRPr="004C5BD5">
              <w:rPr>
                <w:b/>
              </w:rPr>
              <w:t>ATASKAITOS</w:t>
            </w:r>
            <w:r w:rsidRPr="004C5BD5">
              <w:rPr>
                <w:b/>
              </w:rPr>
              <w:t xml:space="preserve"> </w:t>
            </w:r>
            <w:r w:rsidR="00BF24F3" w:rsidRPr="004C5BD5">
              <w:rPr>
                <w:b/>
              </w:rPr>
              <w:t xml:space="preserve"> </w:t>
            </w:r>
          </w:p>
        </w:tc>
      </w:tr>
    </w:tbl>
    <w:p w:rsidR="008533AF" w:rsidRDefault="008533AF" w:rsidP="004C5BD5">
      <w:pPr>
        <w:jc w:val="center"/>
      </w:pPr>
    </w:p>
    <w:p w:rsidR="008533AF" w:rsidRDefault="008533AF" w:rsidP="004C5BD5">
      <w:pPr>
        <w:jc w:val="center"/>
      </w:pPr>
      <w:r>
        <w:t>201</w:t>
      </w:r>
      <w:r w:rsidR="002929F2">
        <w:t>8</w:t>
      </w:r>
      <w:r>
        <w:t xml:space="preserve"> m. sausio </w:t>
      </w:r>
      <w:r w:rsidR="004C5BD5">
        <w:t>25</w:t>
      </w:r>
      <w:r w:rsidR="002929F2">
        <w:t xml:space="preserve"> </w:t>
      </w:r>
      <w:r>
        <w:t>d.  Nr. T</w:t>
      </w:r>
      <w:r w:rsidR="004C5BD5">
        <w:t>2-9</w:t>
      </w:r>
    </w:p>
    <w:p w:rsidR="008533AF" w:rsidRDefault="008533AF" w:rsidP="004C5BD5">
      <w:pPr>
        <w:jc w:val="center"/>
      </w:pPr>
      <w:r>
        <w:t>Kretinga</w:t>
      </w:r>
    </w:p>
    <w:p w:rsidR="008533AF" w:rsidRDefault="008533AF" w:rsidP="008533AF">
      <w:pPr>
        <w:jc w:val="both"/>
      </w:pPr>
    </w:p>
    <w:p w:rsidR="008533AF" w:rsidRDefault="008533AF" w:rsidP="00811408">
      <w:pPr>
        <w:ind w:firstLine="1259"/>
        <w:jc w:val="both"/>
      </w:pPr>
      <w:r>
        <w:t>Vadovaudamasi Lietuvos Respublikos vietos savivaldos įstatym</w:t>
      </w:r>
      <w:r w:rsidRPr="00E763EB">
        <w:t>o</w:t>
      </w:r>
      <w:r w:rsidR="00E763EB" w:rsidRPr="00E763EB"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 w:rsidRPr="00B40756">
        <w:t>Kretingos rajono savivaldybės tarybos veiklos reglamento</w:t>
      </w:r>
      <w:r w:rsidR="008E1F5E">
        <w:t xml:space="preserve">, </w:t>
      </w:r>
      <w:r w:rsidR="008E1F5E" w:rsidRPr="00FD7177">
        <w:t>patvirtinto Kretingos rajono savivaldybės tarybos 2009 m. kovo 26 d. sprendimu Nr. T2-77 „Dėl Kretingos rajono savivaldybės tarybos veiklos reglamento“</w:t>
      </w:r>
      <w:r w:rsidRPr="00FD7177">
        <w:t xml:space="preserve"> </w:t>
      </w:r>
      <w:r w:rsidRPr="00B40756">
        <w:rPr>
          <w:bCs/>
        </w:rPr>
        <w:t>(201</w:t>
      </w:r>
      <w:r w:rsidR="003865A7">
        <w:rPr>
          <w:bCs/>
        </w:rPr>
        <w:t>6</w:t>
      </w:r>
      <w:r w:rsidRPr="00B40756">
        <w:rPr>
          <w:bCs/>
        </w:rPr>
        <w:t xml:space="preserve"> m. </w:t>
      </w:r>
      <w:r w:rsidR="003865A7">
        <w:rPr>
          <w:bCs/>
        </w:rPr>
        <w:t xml:space="preserve">gruodžio 22 </w:t>
      </w:r>
      <w:r w:rsidRPr="00B40756">
        <w:rPr>
          <w:bCs/>
        </w:rPr>
        <w:t>d. sprendimo Nr.</w:t>
      </w:r>
      <w:r w:rsidR="00FA504E">
        <w:rPr>
          <w:bCs/>
        </w:rPr>
        <w:t xml:space="preserve"> </w:t>
      </w:r>
      <w:r w:rsidRPr="00B40756">
        <w:rPr>
          <w:bCs/>
        </w:rPr>
        <w:t>T2-</w:t>
      </w:r>
      <w:r w:rsidR="003865A7">
        <w:rPr>
          <w:bCs/>
        </w:rPr>
        <w:t>319</w:t>
      </w:r>
      <w:r w:rsidRPr="00B40756">
        <w:rPr>
          <w:bCs/>
        </w:rPr>
        <w:t xml:space="preserve"> redakcija)</w:t>
      </w:r>
      <w:r w:rsidR="005110DA">
        <w:rPr>
          <w:bCs/>
        </w:rPr>
        <w:t>,</w:t>
      </w:r>
      <w:r w:rsidRPr="00B40756">
        <w:rPr>
          <w:bCs/>
        </w:rPr>
        <w:t xml:space="preserve"> </w:t>
      </w:r>
      <w:r>
        <w:rPr>
          <w:bCs/>
        </w:rPr>
        <w:t>1</w:t>
      </w:r>
      <w:r w:rsidR="007E19D0">
        <w:rPr>
          <w:bCs/>
        </w:rPr>
        <w:t>6</w:t>
      </w:r>
      <w:r w:rsidR="003865A7">
        <w:rPr>
          <w:bCs/>
        </w:rPr>
        <w:t>6</w:t>
      </w:r>
      <w:r w:rsidR="005110DA">
        <w:rPr>
          <w:bCs/>
        </w:rPr>
        <w:t>.8</w:t>
      </w:r>
      <w:r w:rsidRPr="00B40756">
        <w:rPr>
          <w:bCs/>
        </w:rPr>
        <w:t xml:space="preserve"> punktu</w:t>
      </w:r>
      <w:r>
        <w:t xml:space="preserve">, Kretingos rajono savivaldybės taryba </w:t>
      </w:r>
      <w:r w:rsidR="00526D6D">
        <w:t xml:space="preserve"> </w:t>
      </w:r>
      <w:r>
        <w:t>n u s p r e n d ž i a</w:t>
      </w:r>
      <w:r w:rsidR="007C0B01">
        <w:t>:</w:t>
      </w:r>
    </w:p>
    <w:p w:rsidR="008533AF" w:rsidRDefault="008533AF" w:rsidP="00811408">
      <w:pPr>
        <w:ind w:firstLine="1259"/>
        <w:jc w:val="both"/>
      </w:pPr>
      <w:r>
        <w:tab/>
      </w:r>
      <w:r w:rsidR="007C0B01">
        <w:t>P</w:t>
      </w:r>
      <w:r>
        <w:t>ritarti Kretingos rajono savivaldybės tarybos Kontrolės komiteto 201</w:t>
      </w:r>
      <w:r w:rsidR="002929F2">
        <w:t>7</w:t>
      </w:r>
      <w:r>
        <w:t xml:space="preserve"> m. veiklos ataskaitai (pridedama).</w:t>
      </w:r>
    </w:p>
    <w:p w:rsidR="008533AF" w:rsidRPr="00EA0FD1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>Savivaldybės meras</w:t>
      </w:r>
      <w:r>
        <w:tab/>
      </w:r>
      <w:r w:rsidR="004C5BD5">
        <w:tab/>
      </w:r>
      <w:r w:rsidR="004C5BD5">
        <w:tab/>
      </w:r>
      <w:r w:rsidR="004C5BD5">
        <w:tab/>
      </w:r>
      <w:r w:rsidR="004C5BD5">
        <w:tab/>
        <w:t xml:space="preserve">     </w:t>
      </w:r>
      <w:r w:rsidR="006A26CE">
        <w:t>Juozas Mažeika</w:t>
      </w:r>
      <w:r>
        <w:tab/>
      </w:r>
      <w:r>
        <w:tab/>
      </w:r>
      <w:r>
        <w:tab/>
      </w:r>
    </w:p>
    <w:p w:rsidR="008533AF" w:rsidRDefault="008533AF" w:rsidP="008533AF"/>
    <w:p w:rsidR="008533AF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 xml:space="preserve">                                                                                        </w:t>
      </w:r>
    </w:p>
    <w:p w:rsidR="00C96B0E" w:rsidRDefault="00C96B0E" w:rsidP="005110DA">
      <w:pPr>
        <w:jc w:val="both"/>
      </w:pPr>
      <w:r>
        <w:t xml:space="preserve">                                                           </w:t>
      </w:r>
      <w:r>
        <w:tab/>
      </w:r>
      <w:r>
        <w:tab/>
        <w:t xml:space="preserve"> </w:t>
      </w:r>
    </w:p>
    <w:p w:rsidR="00DC5039" w:rsidRDefault="00DC5039" w:rsidP="00C96B0E">
      <w:pPr>
        <w:jc w:val="both"/>
      </w:pPr>
    </w:p>
    <w:p w:rsidR="00DC5039" w:rsidRDefault="00DC5039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111AA7" w:rsidRDefault="00111AA7" w:rsidP="00C96B0E">
      <w:pPr>
        <w:jc w:val="both"/>
      </w:pPr>
    </w:p>
    <w:p w:rsidR="004C5BD5" w:rsidRDefault="004C5BD5" w:rsidP="00C96B0E">
      <w:pPr>
        <w:jc w:val="both"/>
      </w:pPr>
      <w:bookmarkStart w:id="0" w:name="_GoBack"/>
      <w:bookmarkEnd w:id="0"/>
    </w:p>
    <w:p w:rsidR="002929F2" w:rsidRDefault="002929F2" w:rsidP="00C96B0E">
      <w:pPr>
        <w:jc w:val="both"/>
      </w:pPr>
    </w:p>
    <w:p w:rsidR="002929F2" w:rsidRDefault="002929F2" w:rsidP="00C96B0E">
      <w:pPr>
        <w:jc w:val="both"/>
      </w:pPr>
    </w:p>
    <w:p w:rsidR="00C96B0E" w:rsidRDefault="00C96B0E" w:rsidP="00C96B0E">
      <w:pPr>
        <w:jc w:val="both"/>
      </w:pPr>
      <w:r>
        <w:t xml:space="preserve">                                                                                          </w:t>
      </w:r>
    </w:p>
    <w:p w:rsidR="00C96B0E" w:rsidRDefault="00111AA7" w:rsidP="00C96B0E">
      <w:r>
        <w:t>A</w:t>
      </w:r>
      <w:r w:rsidR="002929F2">
        <w:t xml:space="preserve">ntanas Kalnius </w:t>
      </w:r>
      <w:r>
        <w:t xml:space="preserve"> </w:t>
      </w:r>
    </w:p>
    <w:p w:rsidR="005110DA" w:rsidRDefault="005110DA" w:rsidP="00C96B0E"/>
    <w:p w:rsidR="0032554D" w:rsidRDefault="0032554D" w:rsidP="009928E4">
      <w:pPr>
        <w:jc w:val="center"/>
        <w:rPr>
          <w:b/>
        </w:rPr>
      </w:pPr>
    </w:p>
    <w:sectPr w:rsidR="0032554D" w:rsidSect="00AB792B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F5" w:rsidRDefault="002E65F5" w:rsidP="004C5BD5">
      <w:r>
        <w:separator/>
      </w:r>
    </w:p>
  </w:endnote>
  <w:endnote w:type="continuationSeparator" w:id="0">
    <w:p w:rsidR="002E65F5" w:rsidRDefault="002E65F5" w:rsidP="004C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F5" w:rsidRDefault="002E65F5" w:rsidP="004C5BD5">
      <w:r>
        <w:separator/>
      </w:r>
    </w:p>
  </w:footnote>
  <w:footnote w:type="continuationSeparator" w:id="0">
    <w:p w:rsidR="002E65F5" w:rsidRDefault="002E65F5" w:rsidP="004C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BE"/>
    <w:rsid w:val="000064DD"/>
    <w:rsid w:val="00027CE3"/>
    <w:rsid w:val="0007543B"/>
    <w:rsid w:val="000845B7"/>
    <w:rsid w:val="000E3370"/>
    <w:rsid w:val="00111AA7"/>
    <w:rsid w:val="00132A99"/>
    <w:rsid w:val="00134EED"/>
    <w:rsid w:val="001B5E5E"/>
    <w:rsid w:val="001C167D"/>
    <w:rsid w:val="001C3309"/>
    <w:rsid w:val="001C4E6F"/>
    <w:rsid w:val="001E7A71"/>
    <w:rsid w:val="001E7B72"/>
    <w:rsid w:val="001F0E20"/>
    <w:rsid w:val="002101BE"/>
    <w:rsid w:val="002172FB"/>
    <w:rsid w:val="00240D0B"/>
    <w:rsid w:val="002929F2"/>
    <w:rsid w:val="002E62F9"/>
    <w:rsid w:val="002E65F5"/>
    <w:rsid w:val="00301C0D"/>
    <w:rsid w:val="0032554D"/>
    <w:rsid w:val="00363CC1"/>
    <w:rsid w:val="003865A7"/>
    <w:rsid w:val="003A5F20"/>
    <w:rsid w:val="003C1E74"/>
    <w:rsid w:val="00452748"/>
    <w:rsid w:val="004A4306"/>
    <w:rsid w:val="004B3DDF"/>
    <w:rsid w:val="004C5BD5"/>
    <w:rsid w:val="004F5B61"/>
    <w:rsid w:val="00510E2C"/>
    <w:rsid w:val="005110DA"/>
    <w:rsid w:val="00526D6D"/>
    <w:rsid w:val="00535A63"/>
    <w:rsid w:val="00554E2B"/>
    <w:rsid w:val="005D0E75"/>
    <w:rsid w:val="005E375A"/>
    <w:rsid w:val="005E4021"/>
    <w:rsid w:val="00641716"/>
    <w:rsid w:val="00647133"/>
    <w:rsid w:val="006664E8"/>
    <w:rsid w:val="006A0560"/>
    <w:rsid w:val="006A26CE"/>
    <w:rsid w:val="006C4668"/>
    <w:rsid w:val="006E4FB9"/>
    <w:rsid w:val="00715932"/>
    <w:rsid w:val="007815AD"/>
    <w:rsid w:val="0078456A"/>
    <w:rsid w:val="007A65CC"/>
    <w:rsid w:val="007B3855"/>
    <w:rsid w:val="007C0B01"/>
    <w:rsid w:val="007D6E8F"/>
    <w:rsid w:val="007E19D0"/>
    <w:rsid w:val="00803533"/>
    <w:rsid w:val="00805822"/>
    <w:rsid w:val="008100EC"/>
    <w:rsid w:val="00811408"/>
    <w:rsid w:val="00814046"/>
    <w:rsid w:val="008277DF"/>
    <w:rsid w:val="008321E2"/>
    <w:rsid w:val="008533AF"/>
    <w:rsid w:val="00856A7E"/>
    <w:rsid w:val="008854DF"/>
    <w:rsid w:val="008E1F5E"/>
    <w:rsid w:val="008F7A35"/>
    <w:rsid w:val="0098229F"/>
    <w:rsid w:val="009928E4"/>
    <w:rsid w:val="009A0AE3"/>
    <w:rsid w:val="009A4542"/>
    <w:rsid w:val="009B74D0"/>
    <w:rsid w:val="009C6288"/>
    <w:rsid w:val="009E03EA"/>
    <w:rsid w:val="009E69A6"/>
    <w:rsid w:val="009F2703"/>
    <w:rsid w:val="00A5533E"/>
    <w:rsid w:val="00A65EE3"/>
    <w:rsid w:val="00AB792B"/>
    <w:rsid w:val="00AF5691"/>
    <w:rsid w:val="00B86112"/>
    <w:rsid w:val="00B92C46"/>
    <w:rsid w:val="00BD618C"/>
    <w:rsid w:val="00BF24F3"/>
    <w:rsid w:val="00C12F77"/>
    <w:rsid w:val="00C159E5"/>
    <w:rsid w:val="00C63831"/>
    <w:rsid w:val="00C81B34"/>
    <w:rsid w:val="00C96B0E"/>
    <w:rsid w:val="00CC4E23"/>
    <w:rsid w:val="00CC5EBE"/>
    <w:rsid w:val="00CE3C72"/>
    <w:rsid w:val="00D3571E"/>
    <w:rsid w:val="00D62119"/>
    <w:rsid w:val="00D72F8A"/>
    <w:rsid w:val="00D733BA"/>
    <w:rsid w:val="00DC5039"/>
    <w:rsid w:val="00DD7981"/>
    <w:rsid w:val="00DF4CB3"/>
    <w:rsid w:val="00E16D93"/>
    <w:rsid w:val="00E40010"/>
    <w:rsid w:val="00E763EB"/>
    <w:rsid w:val="00EA40AD"/>
    <w:rsid w:val="00ED6FCB"/>
    <w:rsid w:val="00EE279B"/>
    <w:rsid w:val="00EF0B63"/>
    <w:rsid w:val="00F11554"/>
    <w:rsid w:val="00F23DB6"/>
    <w:rsid w:val="00F34652"/>
    <w:rsid w:val="00F54639"/>
    <w:rsid w:val="00FA504E"/>
    <w:rsid w:val="00FD289C"/>
    <w:rsid w:val="00FD7177"/>
    <w:rsid w:val="00FE4419"/>
    <w:rsid w:val="00FF059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FE8F"/>
  <w15:docId w15:val="{C66C53B9-6F74-4CC7-B3D3-013509D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C5B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BD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C5B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B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2014-01-20T13:33:00Z</cp:lastPrinted>
  <dcterms:created xsi:type="dcterms:W3CDTF">2018-01-17T09:53:00Z</dcterms:created>
  <dcterms:modified xsi:type="dcterms:W3CDTF">2018-01-26T09:07:00Z</dcterms:modified>
</cp:coreProperties>
</file>